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4C61" w:rsidRDefault="00BB4C61" w:rsidP="00BB4C61">
      <w:pPr>
        <w:pStyle w:val="a4"/>
        <w:tabs>
          <w:tab w:val="clear" w:pos="4677"/>
          <w:tab w:val="clear" w:pos="9355"/>
          <w:tab w:val="left" w:pos="7500"/>
        </w:tabs>
      </w:pPr>
      <w:r>
        <w:rPr>
          <w:noProof/>
        </w:rPr>
        <w:drawing>
          <wp:inline distT="0" distB="0" distL="0" distR="0">
            <wp:extent cx="6296025" cy="981075"/>
            <wp:effectExtent l="0" t="0" r="9525" b="9525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C61" w:rsidRDefault="00BB4C61" w:rsidP="00BB4C61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BB4C61" w:rsidRDefault="007A50BE" w:rsidP="00BB4C61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color w:val="000000" w:themeColor="text1"/>
          <w:sz w:val="24"/>
          <w:szCs w:val="28"/>
        </w:rPr>
        <w:t>2</w:t>
      </w:r>
      <w:bookmarkStart w:id="0" w:name="_GoBack"/>
      <w:bookmarkEnd w:id="0"/>
      <w:r w:rsidR="00BB4C61">
        <w:rPr>
          <w:rFonts w:ascii="Arial" w:hAnsi="Arial" w:cs="Arial"/>
          <w:sz w:val="24"/>
          <w:szCs w:val="28"/>
        </w:rPr>
        <w:t xml:space="preserve"> </w:t>
      </w:r>
      <w:r w:rsidR="00821F6E">
        <w:rPr>
          <w:rFonts w:ascii="Arial" w:hAnsi="Arial" w:cs="Arial"/>
          <w:sz w:val="24"/>
          <w:szCs w:val="28"/>
        </w:rPr>
        <w:t>декабр</w:t>
      </w:r>
      <w:r w:rsidR="00BB4C61">
        <w:rPr>
          <w:rFonts w:ascii="Arial" w:hAnsi="Arial" w:cs="Arial"/>
          <w:sz w:val="24"/>
          <w:szCs w:val="28"/>
        </w:rPr>
        <w:t>я 2020 года</w:t>
      </w:r>
    </w:p>
    <w:p w:rsidR="00821F6E" w:rsidRPr="00821F6E" w:rsidRDefault="00BB4C61" w:rsidP="00821F6E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Пресс-релиз</w:t>
      </w:r>
    </w:p>
    <w:p w:rsidR="00821F6E" w:rsidRPr="00821F6E" w:rsidRDefault="00821F6E" w:rsidP="00821F6E">
      <w:pPr>
        <w:spacing w:after="0" w:line="240" w:lineRule="auto"/>
        <w:ind w:firstLine="709"/>
        <w:contextualSpacing/>
        <w:jc w:val="both"/>
        <w:rPr>
          <w:rFonts w:ascii="Arial" w:hAnsi="Arial" w:cs="Arial"/>
          <w:b/>
          <w:sz w:val="28"/>
        </w:rPr>
      </w:pPr>
    </w:p>
    <w:p w:rsidR="0004394C" w:rsidRPr="0004394C" w:rsidRDefault="00821F6E" w:rsidP="0004394C">
      <w:pPr>
        <w:spacing w:after="0" w:line="240" w:lineRule="auto"/>
        <w:ind w:firstLine="709"/>
        <w:contextualSpacing/>
        <w:jc w:val="both"/>
        <w:rPr>
          <w:rFonts w:ascii="Arial" w:hAnsi="Arial" w:cs="Arial"/>
          <w:b/>
          <w:sz w:val="28"/>
        </w:rPr>
      </w:pPr>
      <w:r w:rsidRPr="00821F6E">
        <w:rPr>
          <w:rFonts w:ascii="Arial" w:hAnsi="Arial" w:cs="Arial"/>
          <w:b/>
          <w:sz w:val="28"/>
        </w:rPr>
        <w:t xml:space="preserve">Студенты НГТУ НЭТИ получили 240 тысяч рублей </w:t>
      </w:r>
      <w:r w:rsidR="00C13DAA" w:rsidRPr="00821F6E">
        <w:rPr>
          <w:rFonts w:ascii="Arial" w:hAnsi="Arial" w:cs="Arial"/>
          <w:b/>
          <w:sz w:val="28"/>
        </w:rPr>
        <w:t xml:space="preserve">за проекты для производителя </w:t>
      </w:r>
      <w:r w:rsidR="00C13DAA">
        <w:rPr>
          <w:rFonts w:ascii="Arial" w:hAnsi="Arial" w:cs="Arial"/>
          <w:b/>
          <w:sz w:val="28"/>
        </w:rPr>
        <w:t>еды будущего</w:t>
      </w:r>
    </w:p>
    <w:p w:rsidR="00EE3B81" w:rsidRDefault="00EE3B81" w:rsidP="00EE3B81">
      <w:pPr>
        <w:spacing w:after="0" w:line="240" w:lineRule="auto"/>
        <w:contextualSpacing/>
        <w:jc w:val="both"/>
        <w:rPr>
          <w:rFonts w:ascii="Arial" w:hAnsi="Arial" w:cs="Arial"/>
          <w:b/>
        </w:rPr>
      </w:pPr>
    </w:p>
    <w:p w:rsidR="00EE3B81" w:rsidRDefault="00821F6E" w:rsidP="00EE3B81">
      <w:pPr>
        <w:spacing w:after="0" w:line="240" w:lineRule="auto"/>
        <w:ind w:firstLine="709"/>
        <w:contextualSpacing/>
        <w:jc w:val="both"/>
        <w:rPr>
          <w:rFonts w:ascii="Arial" w:hAnsi="Arial" w:cs="Arial"/>
          <w:b/>
        </w:rPr>
      </w:pPr>
      <w:r w:rsidRPr="00821F6E">
        <w:rPr>
          <w:rFonts w:ascii="Arial" w:hAnsi="Arial" w:cs="Arial"/>
          <w:b/>
        </w:rPr>
        <w:t xml:space="preserve">30 ноября стали известны имена победителей и призеров конкурса исследовательских работ группы компаний «ЭФКО» среди студентов Новосибирского государственного технического университета НЭТИ. </w:t>
      </w:r>
      <w:r w:rsidR="00EE3B81" w:rsidRPr="00EE3B81">
        <w:rPr>
          <w:rFonts w:ascii="Arial" w:hAnsi="Arial" w:cs="Arial"/>
          <w:b/>
        </w:rPr>
        <w:t>Учащиеся выпускных курсов и магистратуры</w:t>
      </w:r>
      <w:r w:rsidRPr="00821F6E">
        <w:rPr>
          <w:rFonts w:ascii="Arial" w:hAnsi="Arial" w:cs="Arial"/>
          <w:b/>
        </w:rPr>
        <w:t xml:space="preserve"> представили на суд жюри свои проекты по снижению калорийности жиров, развитию корпоративной культуры, а также аналитику потребительских свойств растительного мяса. </w:t>
      </w:r>
      <w:r w:rsidR="00EE3B81" w:rsidRPr="00EE3B81">
        <w:rPr>
          <w:rFonts w:ascii="Arial" w:hAnsi="Arial" w:cs="Arial"/>
          <w:b/>
        </w:rPr>
        <w:t>Наградой за проделанный труд для победителей стали денежные призы в размере 30 тысяч рублей.</w:t>
      </w:r>
    </w:p>
    <w:p w:rsidR="00EE3B81" w:rsidRDefault="00EE3B81" w:rsidP="00821F6E">
      <w:pPr>
        <w:spacing w:after="0" w:line="240" w:lineRule="auto"/>
        <w:ind w:firstLine="709"/>
        <w:contextualSpacing/>
        <w:jc w:val="both"/>
        <w:rPr>
          <w:rFonts w:ascii="Arial" w:hAnsi="Arial" w:cs="Arial"/>
          <w:b/>
        </w:rPr>
      </w:pPr>
    </w:p>
    <w:p w:rsidR="00EE3B81" w:rsidRDefault="005B34B7" w:rsidP="00C13DAA">
      <w:pPr>
        <w:spacing w:after="0" w:line="240" w:lineRule="auto"/>
        <w:ind w:firstLine="709"/>
        <w:contextualSpacing/>
        <w:jc w:val="both"/>
        <w:rPr>
          <w:rFonts w:ascii="Arial" w:hAnsi="Arial" w:cs="Arial"/>
        </w:rPr>
      </w:pPr>
      <w:r w:rsidRPr="00CA0E2D">
        <w:rPr>
          <w:rFonts w:ascii="Arial" w:hAnsi="Arial" w:cs="Arial"/>
        </w:rPr>
        <w:t xml:space="preserve">Конкурс </w:t>
      </w:r>
      <w:r>
        <w:rPr>
          <w:rFonts w:ascii="Arial" w:hAnsi="Arial" w:cs="Arial"/>
        </w:rPr>
        <w:t xml:space="preserve">стал первым совместным проектом </w:t>
      </w:r>
      <w:r w:rsidRPr="00CA0E2D">
        <w:rPr>
          <w:rFonts w:ascii="Arial" w:hAnsi="Arial" w:cs="Arial"/>
        </w:rPr>
        <w:t>«ЭФКО» и НГТУ</w:t>
      </w:r>
      <w:r w:rsidR="00C84850">
        <w:rPr>
          <w:rFonts w:ascii="Arial" w:hAnsi="Arial" w:cs="Arial"/>
        </w:rPr>
        <w:t xml:space="preserve"> НЭТИ</w:t>
      </w:r>
      <w:r>
        <w:rPr>
          <w:rFonts w:ascii="Arial" w:hAnsi="Arial" w:cs="Arial"/>
        </w:rPr>
        <w:t xml:space="preserve"> в рамках заключенного в октябре соглашения. Оно является</w:t>
      </w:r>
      <w:r w:rsidRPr="006544A9">
        <w:rPr>
          <w:rFonts w:ascii="Arial" w:hAnsi="Arial" w:cs="Arial"/>
        </w:rPr>
        <w:t xml:space="preserve"> часть</w:t>
      </w:r>
      <w:r>
        <w:rPr>
          <w:rFonts w:ascii="Arial" w:hAnsi="Arial" w:cs="Arial"/>
        </w:rPr>
        <w:t>ю</w:t>
      </w:r>
      <w:r w:rsidRPr="006544A9">
        <w:rPr>
          <w:rFonts w:ascii="Arial" w:hAnsi="Arial" w:cs="Arial"/>
        </w:rPr>
        <w:t xml:space="preserve"> стратегической программы развития сотрудничества с отраслевыми вузами Сибири. </w:t>
      </w:r>
    </w:p>
    <w:p w:rsidR="00C13DAA" w:rsidRDefault="00C13DAA" w:rsidP="00C13DAA">
      <w:pPr>
        <w:spacing w:after="0" w:line="240" w:lineRule="auto"/>
        <w:ind w:firstLine="709"/>
        <w:contextualSpacing/>
        <w:jc w:val="both"/>
        <w:rPr>
          <w:rFonts w:ascii="Arial" w:hAnsi="Arial" w:cs="Arial"/>
        </w:rPr>
      </w:pPr>
    </w:p>
    <w:p w:rsidR="00C13DAA" w:rsidRDefault="00C13DAA" w:rsidP="00C13DAA">
      <w:pPr>
        <w:spacing w:after="0" w:line="240" w:lineRule="auto"/>
        <w:ind w:firstLine="709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Победителями конкурса стали восемь студентов механико-технологического факультета, факультета летательных аппаратов, факультета гуманитарного образования и факультета бизнеса НГТУ НЭТИ. Денежные призы получили Софья </w:t>
      </w:r>
      <w:proofErr w:type="spellStart"/>
      <w:r w:rsidRPr="00C13DAA">
        <w:rPr>
          <w:rFonts w:ascii="Arial" w:hAnsi="Arial" w:cs="Arial"/>
        </w:rPr>
        <w:t>Запороженко</w:t>
      </w:r>
      <w:proofErr w:type="spellEnd"/>
      <w:r>
        <w:rPr>
          <w:rFonts w:ascii="Arial" w:hAnsi="Arial" w:cs="Arial"/>
        </w:rPr>
        <w:t xml:space="preserve">, </w:t>
      </w:r>
      <w:r w:rsidRPr="00C13DAA">
        <w:rPr>
          <w:rFonts w:ascii="Arial" w:hAnsi="Arial" w:cs="Arial"/>
        </w:rPr>
        <w:t>Валерия Масловская</w:t>
      </w:r>
      <w:r>
        <w:rPr>
          <w:rFonts w:ascii="Arial" w:hAnsi="Arial" w:cs="Arial"/>
        </w:rPr>
        <w:t xml:space="preserve">, </w:t>
      </w:r>
      <w:r w:rsidRPr="00C13DAA">
        <w:rPr>
          <w:rFonts w:ascii="Arial" w:hAnsi="Arial" w:cs="Arial"/>
        </w:rPr>
        <w:t xml:space="preserve">Артем </w:t>
      </w:r>
      <w:proofErr w:type="spellStart"/>
      <w:r w:rsidRPr="00C13DAA">
        <w:rPr>
          <w:rFonts w:ascii="Arial" w:hAnsi="Arial" w:cs="Arial"/>
        </w:rPr>
        <w:t>Шеболтасов</w:t>
      </w:r>
      <w:proofErr w:type="spellEnd"/>
      <w:r>
        <w:rPr>
          <w:rFonts w:ascii="Arial" w:hAnsi="Arial" w:cs="Arial"/>
        </w:rPr>
        <w:t xml:space="preserve">, Елена Каменева, Артём Шестаков, Анна </w:t>
      </w:r>
      <w:proofErr w:type="spellStart"/>
      <w:r w:rsidRPr="00C13DAA">
        <w:rPr>
          <w:rFonts w:ascii="Arial" w:hAnsi="Arial" w:cs="Arial"/>
        </w:rPr>
        <w:t>Хандарова</w:t>
      </w:r>
      <w:proofErr w:type="spellEnd"/>
      <w:r>
        <w:rPr>
          <w:rFonts w:ascii="Arial" w:hAnsi="Arial" w:cs="Arial"/>
        </w:rPr>
        <w:t xml:space="preserve">, Андрей Скворцов и </w:t>
      </w:r>
      <w:r w:rsidRPr="00C13DAA">
        <w:rPr>
          <w:rFonts w:ascii="Arial" w:hAnsi="Arial" w:cs="Arial"/>
        </w:rPr>
        <w:t>Ярославна</w:t>
      </w:r>
      <w:r>
        <w:rPr>
          <w:rFonts w:ascii="Arial" w:hAnsi="Arial" w:cs="Arial"/>
        </w:rPr>
        <w:t xml:space="preserve"> </w:t>
      </w:r>
      <w:r w:rsidRPr="00C13DAA">
        <w:rPr>
          <w:rFonts w:ascii="Arial" w:hAnsi="Arial" w:cs="Arial"/>
        </w:rPr>
        <w:t>Левкина</w:t>
      </w:r>
      <w:r>
        <w:rPr>
          <w:rFonts w:ascii="Arial" w:hAnsi="Arial" w:cs="Arial"/>
        </w:rPr>
        <w:t>.</w:t>
      </w:r>
    </w:p>
    <w:p w:rsidR="00EE3B81" w:rsidRDefault="00EE3B81" w:rsidP="00EE3B81">
      <w:pPr>
        <w:spacing w:after="0" w:line="240" w:lineRule="auto"/>
        <w:contextualSpacing/>
        <w:jc w:val="both"/>
        <w:rPr>
          <w:rFonts w:ascii="Arial" w:hAnsi="Arial" w:cs="Arial"/>
        </w:rPr>
      </w:pPr>
    </w:p>
    <w:p w:rsidR="00EE3B81" w:rsidRDefault="00EE3B81" w:rsidP="00EE3B81">
      <w:pPr>
        <w:spacing w:after="0" w:line="240" w:lineRule="auto"/>
        <w:ind w:firstLine="709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Один из победителей </w:t>
      </w:r>
      <w:r w:rsidRPr="00CA0E2D">
        <w:rPr>
          <w:rFonts w:ascii="Arial" w:hAnsi="Arial" w:cs="Arial"/>
        </w:rPr>
        <w:t>Артем Шестаков</w:t>
      </w:r>
      <w:r w:rsidR="00C13DAA">
        <w:rPr>
          <w:rFonts w:ascii="Arial" w:hAnsi="Arial" w:cs="Arial"/>
        </w:rPr>
        <w:t xml:space="preserve"> в стенах вуза</w:t>
      </w:r>
      <w:r w:rsidRPr="00CA0E2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изучает свойства </w:t>
      </w:r>
      <w:r w:rsidRPr="00CA0E2D">
        <w:rPr>
          <w:rFonts w:ascii="Arial" w:hAnsi="Arial" w:cs="Arial"/>
        </w:rPr>
        <w:t>композитны</w:t>
      </w:r>
      <w:r>
        <w:rPr>
          <w:rFonts w:ascii="Arial" w:hAnsi="Arial" w:cs="Arial"/>
        </w:rPr>
        <w:t>х</w:t>
      </w:r>
      <w:r w:rsidRPr="00CA0E2D">
        <w:rPr>
          <w:rFonts w:ascii="Arial" w:hAnsi="Arial" w:cs="Arial"/>
        </w:rPr>
        <w:t xml:space="preserve"> </w:t>
      </w:r>
      <w:r w:rsidRPr="00CE506B">
        <w:rPr>
          <w:rFonts w:ascii="Arial" w:hAnsi="Arial" w:cs="Arial"/>
        </w:rPr>
        <w:t>материалов, но,</w:t>
      </w:r>
      <w:r>
        <w:rPr>
          <w:rFonts w:ascii="Arial" w:hAnsi="Arial" w:cs="Arial"/>
        </w:rPr>
        <w:t xml:space="preserve"> </w:t>
      </w:r>
      <w:r w:rsidRPr="00CA0E2D">
        <w:rPr>
          <w:rFonts w:ascii="Arial" w:hAnsi="Arial" w:cs="Arial"/>
        </w:rPr>
        <w:t xml:space="preserve">узнав про конкурс, заинтересовался совершенствованием </w:t>
      </w:r>
      <w:r>
        <w:rPr>
          <w:rFonts w:ascii="Arial" w:hAnsi="Arial" w:cs="Arial"/>
        </w:rPr>
        <w:t xml:space="preserve">пищевых </w:t>
      </w:r>
      <w:r w:rsidRPr="00CA0E2D">
        <w:rPr>
          <w:rFonts w:ascii="Arial" w:hAnsi="Arial" w:cs="Arial"/>
        </w:rPr>
        <w:t>технологи</w:t>
      </w:r>
      <w:r>
        <w:rPr>
          <w:rFonts w:ascii="Arial" w:hAnsi="Arial" w:cs="Arial"/>
        </w:rPr>
        <w:t>й</w:t>
      </w:r>
      <w:r w:rsidRPr="00CA0E2D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Он </w:t>
      </w:r>
      <w:r w:rsidRPr="00CA0E2D">
        <w:rPr>
          <w:rFonts w:ascii="Arial" w:hAnsi="Arial" w:cs="Arial"/>
        </w:rPr>
        <w:t>оценил стоимость</w:t>
      </w:r>
      <w:r w:rsidR="00AF5D8A">
        <w:rPr>
          <w:rFonts w:ascii="Arial" w:hAnsi="Arial" w:cs="Arial"/>
        </w:rPr>
        <w:t xml:space="preserve"> и возможные сроки окупаемости п</w:t>
      </w:r>
      <w:r w:rsidRPr="00CA0E2D">
        <w:rPr>
          <w:rFonts w:ascii="Arial" w:hAnsi="Arial" w:cs="Arial"/>
        </w:rPr>
        <w:t>илотной установки по снижению калорийности жиров. Для этого</w:t>
      </w:r>
      <w:r>
        <w:rPr>
          <w:rFonts w:ascii="Arial" w:hAnsi="Arial" w:cs="Arial"/>
        </w:rPr>
        <w:t xml:space="preserve">  студент</w:t>
      </w:r>
      <w:r w:rsidRPr="00CA0E2D">
        <w:rPr>
          <w:rFonts w:ascii="Arial" w:hAnsi="Arial" w:cs="Arial"/>
        </w:rPr>
        <w:t xml:space="preserve"> вникнул в технологию производства масел, перспективу снижения их калорийности, а также обзвонил ключевых поставщиков оборудования.</w:t>
      </w:r>
    </w:p>
    <w:p w:rsidR="005B34B7" w:rsidRPr="00CA0E2D" w:rsidRDefault="005B34B7" w:rsidP="00EE3B81">
      <w:pPr>
        <w:spacing w:after="0" w:line="240" w:lineRule="auto"/>
        <w:ind w:firstLine="709"/>
        <w:contextualSpacing/>
        <w:jc w:val="both"/>
        <w:rPr>
          <w:rFonts w:ascii="Arial" w:hAnsi="Arial" w:cs="Arial"/>
        </w:rPr>
      </w:pPr>
    </w:p>
    <w:p w:rsidR="005B34B7" w:rsidRDefault="005B34B7" w:rsidP="005B34B7">
      <w:pPr>
        <w:spacing w:after="0" w:line="240" w:lineRule="auto"/>
        <w:ind w:firstLine="709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«Многие востребованные в нашей компании качества </w:t>
      </w:r>
      <w:r w:rsidRPr="00CA0E2D">
        <w:rPr>
          <w:rFonts w:ascii="Arial" w:hAnsi="Arial" w:cs="Arial"/>
        </w:rPr>
        <w:t>мы находим не столько в крупных городах, сколько в регионах</w:t>
      </w:r>
      <w:r>
        <w:rPr>
          <w:rFonts w:ascii="Arial" w:hAnsi="Arial" w:cs="Arial"/>
        </w:rPr>
        <w:t xml:space="preserve">. </w:t>
      </w:r>
      <w:r w:rsidRPr="00CA0E2D">
        <w:rPr>
          <w:rFonts w:ascii="Arial" w:hAnsi="Arial" w:cs="Arial"/>
        </w:rPr>
        <w:t>Эта идея положила начало нашему специальному проекту по поиску кадров в Сибири. И особые наши надежды</w:t>
      </w:r>
      <w:r>
        <w:rPr>
          <w:rFonts w:ascii="Arial" w:hAnsi="Arial" w:cs="Arial"/>
        </w:rPr>
        <w:t xml:space="preserve">, </w:t>
      </w:r>
      <w:r w:rsidRPr="00CA0E2D">
        <w:rPr>
          <w:rFonts w:ascii="Arial" w:hAnsi="Arial" w:cs="Arial"/>
        </w:rPr>
        <w:t>безусловно, связаны вы</w:t>
      </w:r>
      <w:r>
        <w:rPr>
          <w:rFonts w:ascii="Arial" w:hAnsi="Arial" w:cs="Arial"/>
        </w:rPr>
        <w:t xml:space="preserve">пускниками новосибирских вузов», – рассказала </w:t>
      </w:r>
      <w:r w:rsidRPr="00CA0E2D">
        <w:rPr>
          <w:rFonts w:ascii="Arial" w:hAnsi="Arial" w:cs="Arial"/>
        </w:rPr>
        <w:t>директор по персоналу ГК</w:t>
      </w:r>
      <w:r>
        <w:rPr>
          <w:rFonts w:ascii="Arial" w:hAnsi="Arial" w:cs="Arial"/>
        </w:rPr>
        <w:t xml:space="preserve"> «ЭФКО» Наталья </w:t>
      </w:r>
      <w:proofErr w:type="spellStart"/>
      <w:r>
        <w:rPr>
          <w:rFonts w:ascii="Arial" w:hAnsi="Arial" w:cs="Arial"/>
        </w:rPr>
        <w:t>Яшкольдина</w:t>
      </w:r>
      <w:proofErr w:type="spellEnd"/>
      <w:r>
        <w:rPr>
          <w:rFonts w:ascii="Arial" w:hAnsi="Arial" w:cs="Arial"/>
        </w:rPr>
        <w:t xml:space="preserve">. </w:t>
      </w:r>
    </w:p>
    <w:p w:rsidR="00EE3B81" w:rsidRPr="00CA0E2D" w:rsidRDefault="00EE3B81" w:rsidP="00EE3B81">
      <w:pPr>
        <w:spacing w:after="0" w:line="240" w:lineRule="auto"/>
        <w:ind w:firstLine="709"/>
        <w:contextualSpacing/>
        <w:jc w:val="both"/>
        <w:rPr>
          <w:rFonts w:ascii="Arial" w:hAnsi="Arial" w:cs="Arial"/>
        </w:rPr>
      </w:pPr>
    </w:p>
    <w:p w:rsidR="00EE3B81" w:rsidRDefault="00EE3B81" w:rsidP="00EE3B81">
      <w:pPr>
        <w:spacing w:after="0" w:line="240" w:lineRule="auto"/>
        <w:ind w:firstLine="709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Отдельная номинаций</w:t>
      </w:r>
      <w:r w:rsidRPr="00CA0E2D">
        <w:rPr>
          <w:rFonts w:ascii="Arial" w:hAnsi="Arial" w:cs="Arial"/>
        </w:rPr>
        <w:t xml:space="preserve"> конкурса была посвящена «Еде будущего» и анализу потребительских свойств растительного мяса. </w:t>
      </w:r>
      <w:r>
        <w:rPr>
          <w:rFonts w:ascii="Arial" w:hAnsi="Arial" w:cs="Arial"/>
        </w:rPr>
        <w:t xml:space="preserve">Студенты </w:t>
      </w:r>
      <w:r w:rsidRPr="00CA0E2D">
        <w:rPr>
          <w:rFonts w:ascii="Arial" w:hAnsi="Arial" w:cs="Arial"/>
        </w:rPr>
        <w:t xml:space="preserve">изучили материалы о влиянии классического животноводства на экологию. </w:t>
      </w:r>
      <w:r>
        <w:rPr>
          <w:rFonts w:ascii="Arial" w:hAnsi="Arial" w:cs="Arial"/>
        </w:rPr>
        <w:t>В процессе работы они выяснили, что</w:t>
      </w:r>
      <w:r w:rsidRPr="00CA0E2D">
        <w:rPr>
          <w:rFonts w:ascii="Arial" w:hAnsi="Arial" w:cs="Arial"/>
        </w:rPr>
        <w:t xml:space="preserve"> производство растительной котлеты предотвращает образова</w:t>
      </w:r>
      <w:r w:rsidR="005B34B7">
        <w:rPr>
          <w:rFonts w:ascii="Arial" w:hAnsi="Arial" w:cs="Arial"/>
        </w:rPr>
        <w:t xml:space="preserve">ние парниковых газов, помогает </w:t>
      </w:r>
      <w:r w:rsidRPr="00CA0E2D">
        <w:rPr>
          <w:rFonts w:ascii="Arial" w:hAnsi="Arial" w:cs="Arial"/>
        </w:rPr>
        <w:t>экономить электроэнергию, земельные и водные ресурсы</w:t>
      </w:r>
      <w:r>
        <w:rPr>
          <w:rFonts w:ascii="Arial" w:hAnsi="Arial" w:cs="Arial"/>
        </w:rPr>
        <w:t>, а</w:t>
      </w:r>
      <w:r w:rsidRPr="00CE506B">
        <w:rPr>
          <w:rFonts w:ascii="Arial" w:hAnsi="Arial" w:cs="Arial"/>
        </w:rPr>
        <w:t xml:space="preserve"> введение в рацион растительных аналогов вместо продуктов мясного происхождения оказывает благотворно</w:t>
      </w:r>
      <w:r>
        <w:rPr>
          <w:rFonts w:ascii="Arial" w:hAnsi="Arial" w:cs="Arial"/>
        </w:rPr>
        <w:t xml:space="preserve">е влияние на организм человека: снижает </w:t>
      </w:r>
      <w:r w:rsidRPr="00CA0E2D">
        <w:rPr>
          <w:rFonts w:ascii="Arial" w:hAnsi="Arial" w:cs="Arial"/>
        </w:rPr>
        <w:t xml:space="preserve">риск сердечно-сосудистых заболеваний и положительно влияет на пищеварение. </w:t>
      </w:r>
    </w:p>
    <w:p w:rsidR="005B34B7" w:rsidRDefault="005B34B7" w:rsidP="00EE3B81">
      <w:pPr>
        <w:spacing w:after="0" w:line="240" w:lineRule="auto"/>
        <w:ind w:firstLine="709"/>
        <w:contextualSpacing/>
        <w:jc w:val="both"/>
        <w:rPr>
          <w:rFonts w:ascii="Arial" w:hAnsi="Arial" w:cs="Arial"/>
        </w:rPr>
      </w:pPr>
    </w:p>
    <w:p w:rsidR="00EE3B81" w:rsidRDefault="00EE3B81" w:rsidP="00EE3B81">
      <w:pPr>
        <w:spacing w:after="0" w:line="240" w:lineRule="auto"/>
        <w:ind w:firstLine="709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«</w:t>
      </w:r>
      <w:r w:rsidR="005B34B7">
        <w:rPr>
          <w:rFonts w:ascii="Arial" w:hAnsi="Arial" w:cs="Arial"/>
        </w:rPr>
        <w:t xml:space="preserve">Моя одна из главных мотиваций участия в конкурсе – </w:t>
      </w:r>
      <w:r w:rsidR="00A0456B">
        <w:rPr>
          <w:rFonts w:ascii="Arial" w:hAnsi="Arial" w:cs="Arial"/>
        </w:rPr>
        <w:t>получить новый опыт.</w:t>
      </w:r>
      <w:r w:rsidR="005B34B7">
        <w:rPr>
          <w:rFonts w:ascii="Arial" w:hAnsi="Arial" w:cs="Arial"/>
        </w:rPr>
        <w:t xml:space="preserve"> </w:t>
      </w:r>
      <w:r w:rsidR="00A0456B">
        <w:rPr>
          <w:rFonts w:ascii="Arial" w:hAnsi="Arial" w:cs="Arial"/>
        </w:rPr>
        <w:t>Н</w:t>
      </w:r>
      <w:r w:rsidR="005B34B7">
        <w:rPr>
          <w:rFonts w:ascii="Arial" w:hAnsi="Arial" w:cs="Arial"/>
        </w:rPr>
        <w:t>о</w:t>
      </w:r>
      <w:r w:rsidR="00A0456B">
        <w:rPr>
          <w:rFonts w:ascii="Arial" w:hAnsi="Arial" w:cs="Arial"/>
        </w:rPr>
        <w:t>, признаюсь честно,</w:t>
      </w:r>
      <w:r w:rsidR="005B34B7">
        <w:rPr>
          <w:rFonts w:ascii="Arial" w:hAnsi="Arial" w:cs="Arial"/>
        </w:rPr>
        <w:t xml:space="preserve"> я не ожидала </w:t>
      </w:r>
      <w:r w:rsidR="00A0456B">
        <w:rPr>
          <w:rFonts w:ascii="Arial" w:hAnsi="Arial" w:cs="Arial"/>
        </w:rPr>
        <w:t>получить предложение работы от компании и выиграть денежный приз</w:t>
      </w:r>
      <w:r w:rsidR="005B34B7">
        <w:rPr>
          <w:rFonts w:ascii="Arial" w:hAnsi="Arial" w:cs="Arial"/>
        </w:rPr>
        <w:t xml:space="preserve">. Безусловно, мне импонирует, что компания пришла к вопросу о создании </w:t>
      </w:r>
      <w:r w:rsidR="00A0456B">
        <w:rPr>
          <w:rFonts w:ascii="Arial" w:hAnsi="Arial" w:cs="Arial"/>
        </w:rPr>
        <w:t>котлет</w:t>
      </w:r>
      <w:r w:rsidR="005B34B7">
        <w:rPr>
          <w:rFonts w:ascii="Arial" w:hAnsi="Arial" w:cs="Arial"/>
        </w:rPr>
        <w:t xml:space="preserve"> растительного происхождения</w:t>
      </w:r>
      <w:r w:rsidR="00A0456B">
        <w:rPr>
          <w:rFonts w:ascii="Arial" w:hAnsi="Arial" w:cs="Arial"/>
        </w:rPr>
        <w:t xml:space="preserve"> с мясным вкусом</w:t>
      </w:r>
      <w:r w:rsidR="005B34B7">
        <w:rPr>
          <w:rFonts w:ascii="Arial" w:hAnsi="Arial" w:cs="Arial"/>
        </w:rPr>
        <w:t xml:space="preserve">. Я согласна с тем, что нужно искать какие-то альтернативы, чтобы в дальнейшем </w:t>
      </w:r>
      <w:r w:rsidR="00A0456B">
        <w:rPr>
          <w:rFonts w:ascii="Arial" w:hAnsi="Arial" w:cs="Arial"/>
        </w:rPr>
        <w:t>развивать экономику</w:t>
      </w:r>
      <w:r w:rsidR="005B34B7">
        <w:rPr>
          <w:rFonts w:ascii="Arial" w:hAnsi="Arial" w:cs="Arial"/>
        </w:rPr>
        <w:t>, и понимать, что в мире не все стабильно</w:t>
      </w:r>
      <w:r w:rsidR="00A0456B">
        <w:rPr>
          <w:rFonts w:ascii="Arial" w:hAnsi="Arial" w:cs="Arial"/>
        </w:rPr>
        <w:t xml:space="preserve">. </w:t>
      </w:r>
      <w:r w:rsidR="005B34B7">
        <w:rPr>
          <w:rFonts w:ascii="Arial" w:hAnsi="Arial" w:cs="Arial"/>
        </w:rPr>
        <w:t>Именно поэтому мне так близка была тема иссл</w:t>
      </w:r>
      <w:r w:rsidR="00A0456B">
        <w:rPr>
          <w:rFonts w:ascii="Arial" w:hAnsi="Arial" w:cs="Arial"/>
        </w:rPr>
        <w:t>едования</w:t>
      </w:r>
      <w:r>
        <w:rPr>
          <w:rFonts w:ascii="Arial" w:hAnsi="Arial" w:cs="Arial"/>
        </w:rPr>
        <w:t xml:space="preserve">»,– рассказала студентка четвертого курса факультета гуманитарного образования Каменева Елена </w:t>
      </w:r>
    </w:p>
    <w:p w:rsidR="00EE3B81" w:rsidRDefault="00EE3B81" w:rsidP="00EE3B81">
      <w:pPr>
        <w:spacing w:after="0" w:line="240" w:lineRule="auto"/>
        <w:ind w:firstLine="709"/>
        <w:contextualSpacing/>
        <w:jc w:val="both"/>
        <w:rPr>
          <w:rFonts w:ascii="Arial" w:hAnsi="Arial" w:cs="Arial"/>
        </w:rPr>
      </w:pPr>
    </w:p>
    <w:p w:rsidR="00EE3B81" w:rsidRDefault="00EE3B81" w:rsidP="00EE3B81">
      <w:pPr>
        <w:spacing w:after="0" w:line="240" w:lineRule="auto"/>
        <w:ind w:firstLine="709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По словам представителей </w:t>
      </w:r>
      <w:r w:rsidRPr="00133E1C">
        <w:rPr>
          <w:rFonts w:ascii="Arial" w:hAnsi="Arial" w:cs="Arial"/>
        </w:rPr>
        <w:t>компании «ЭФКО»,</w:t>
      </w:r>
      <w:r>
        <w:rPr>
          <w:rFonts w:ascii="Arial" w:hAnsi="Arial" w:cs="Arial"/>
          <w:b/>
        </w:rPr>
        <w:t xml:space="preserve"> </w:t>
      </w:r>
      <w:r w:rsidRPr="00CA0E2D">
        <w:rPr>
          <w:rFonts w:ascii="Arial" w:hAnsi="Arial" w:cs="Arial"/>
        </w:rPr>
        <w:t>воссозда</w:t>
      </w:r>
      <w:r>
        <w:rPr>
          <w:rFonts w:ascii="Arial" w:hAnsi="Arial" w:cs="Arial"/>
        </w:rPr>
        <w:t>ть по-настоящему вкус мясной котлеты</w:t>
      </w:r>
      <w:r w:rsidRPr="00CA0E2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долгое время </w:t>
      </w:r>
      <w:r w:rsidRPr="00CA0E2D">
        <w:rPr>
          <w:rFonts w:ascii="Arial" w:hAnsi="Arial" w:cs="Arial"/>
        </w:rPr>
        <w:t>было непосильной задачей</w:t>
      </w:r>
      <w:r>
        <w:rPr>
          <w:rFonts w:ascii="Arial" w:hAnsi="Arial" w:cs="Arial"/>
        </w:rPr>
        <w:t>, но специалистам удалось решить эту задачу. Р</w:t>
      </w:r>
      <w:r w:rsidRPr="00CA0E2D">
        <w:rPr>
          <w:rFonts w:ascii="Arial" w:hAnsi="Arial" w:cs="Arial"/>
        </w:rPr>
        <w:t>астительная котлета «</w:t>
      </w:r>
      <w:proofErr w:type="spellStart"/>
      <w:r w:rsidRPr="00CA0E2D">
        <w:rPr>
          <w:rFonts w:ascii="Arial" w:hAnsi="Arial" w:cs="Arial"/>
        </w:rPr>
        <w:t>хайбургер</w:t>
      </w:r>
      <w:proofErr w:type="spellEnd"/>
      <w:r w:rsidRPr="00CA0E2D">
        <w:rPr>
          <w:rFonts w:ascii="Arial" w:hAnsi="Arial" w:cs="Arial"/>
        </w:rPr>
        <w:t>»</w:t>
      </w:r>
      <w:r>
        <w:rPr>
          <w:rFonts w:ascii="Arial" w:hAnsi="Arial" w:cs="Arial"/>
        </w:rPr>
        <w:t xml:space="preserve"> – и</w:t>
      </w:r>
      <w:r w:rsidRPr="00CA0E2D">
        <w:rPr>
          <w:rFonts w:ascii="Arial" w:hAnsi="Arial" w:cs="Arial"/>
        </w:rPr>
        <w:t xml:space="preserve">нновационная разработка «ЭФКО», </w:t>
      </w:r>
      <w:r>
        <w:rPr>
          <w:rFonts w:ascii="Arial" w:hAnsi="Arial" w:cs="Arial"/>
        </w:rPr>
        <w:t xml:space="preserve">которая, </w:t>
      </w:r>
      <w:r w:rsidRPr="00CA0E2D">
        <w:rPr>
          <w:rFonts w:ascii="Arial" w:hAnsi="Arial" w:cs="Arial"/>
        </w:rPr>
        <w:t xml:space="preserve">по отзывам </w:t>
      </w:r>
      <w:r>
        <w:rPr>
          <w:rFonts w:ascii="Arial" w:hAnsi="Arial" w:cs="Arial"/>
        </w:rPr>
        <w:t>первых потребителей, не отличается</w:t>
      </w:r>
      <w:r w:rsidRPr="00CA0E2D">
        <w:rPr>
          <w:rFonts w:ascii="Arial" w:hAnsi="Arial" w:cs="Arial"/>
        </w:rPr>
        <w:t xml:space="preserve"> от домашней</w:t>
      </w:r>
      <w:r w:rsidR="00A0456B">
        <w:rPr>
          <w:rFonts w:ascii="Arial" w:hAnsi="Arial" w:cs="Arial"/>
        </w:rPr>
        <w:t xml:space="preserve"> котлеты</w:t>
      </w:r>
      <w:r w:rsidRPr="00CA0E2D">
        <w:rPr>
          <w:rFonts w:ascii="Arial" w:hAnsi="Arial" w:cs="Arial"/>
        </w:rPr>
        <w:t>.</w:t>
      </w:r>
    </w:p>
    <w:p w:rsidR="00EE3B81" w:rsidRPr="00CA0E2D" w:rsidRDefault="00EE3B81" w:rsidP="00EE3B81">
      <w:pPr>
        <w:spacing w:after="0" w:line="240" w:lineRule="auto"/>
        <w:contextualSpacing/>
        <w:jc w:val="both"/>
        <w:rPr>
          <w:rFonts w:ascii="Arial" w:hAnsi="Arial" w:cs="Arial"/>
        </w:rPr>
      </w:pPr>
    </w:p>
    <w:p w:rsidR="00EE3B81" w:rsidRPr="00CA0E2D" w:rsidRDefault="00EE3B81" w:rsidP="00EE3B81">
      <w:pPr>
        <w:spacing w:after="0" w:line="240" w:lineRule="auto"/>
        <w:ind w:firstLine="709"/>
        <w:contextualSpacing/>
        <w:jc w:val="both"/>
        <w:rPr>
          <w:rFonts w:ascii="Arial" w:hAnsi="Arial" w:cs="Arial"/>
        </w:rPr>
      </w:pPr>
      <w:r w:rsidRPr="00CA0E2D">
        <w:rPr>
          <w:rFonts w:ascii="Arial" w:hAnsi="Arial" w:cs="Arial"/>
        </w:rPr>
        <w:t xml:space="preserve">Гости </w:t>
      </w:r>
      <w:r w:rsidRPr="00CE506B">
        <w:rPr>
          <w:rFonts w:ascii="Arial" w:hAnsi="Arial" w:cs="Arial"/>
        </w:rPr>
        <w:t>церемонии смогли лично убедиться в этом, поскольку сразу после церемонии награждения прошел СМАК-турнир</w:t>
      </w:r>
      <w:r w:rsidRPr="00312CA3">
        <w:rPr>
          <w:rFonts w:ascii="Arial" w:hAnsi="Arial" w:cs="Arial"/>
        </w:rPr>
        <w:t xml:space="preserve"> </w:t>
      </w:r>
      <w:r w:rsidRPr="00CA0E2D">
        <w:rPr>
          <w:rFonts w:ascii="Arial" w:hAnsi="Arial" w:cs="Arial"/>
        </w:rPr>
        <w:t xml:space="preserve">под началом шеф-повара Сергея Бородина. Студенты разных факультетов </w:t>
      </w:r>
      <w:r>
        <w:rPr>
          <w:rFonts w:ascii="Arial" w:hAnsi="Arial" w:cs="Arial"/>
        </w:rPr>
        <w:t>НГТУ</w:t>
      </w:r>
      <w:r w:rsidR="00C13DAA">
        <w:rPr>
          <w:rFonts w:ascii="Arial" w:hAnsi="Arial" w:cs="Arial"/>
        </w:rPr>
        <w:t xml:space="preserve"> НЭТИ</w:t>
      </w:r>
      <w:r>
        <w:rPr>
          <w:rFonts w:ascii="Arial" w:hAnsi="Arial" w:cs="Arial"/>
        </w:rPr>
        <w:t xml:space="preserve"> </w:t>
      </w:r>
      <w:r w:rsidRPr="00CA0E2D">
        <w:rPr>
          <w:rFonts w:ascii="Arial" w:hAnsi="Arial" w:cs="Arial"/>
        </w:rPr>
        <w:t xml:space="preserve">создали авторские блюда: салаты, десерты и растительные </w:t>
      </w:r>
      <w:proofErr w:type="spellStart"/>
      <w:r w:rsidRPr="00CA0E2D">
        <w:rPr>
          <w:rFonts w:ascii="Arial" w:hAnsi="Arial" w:cs="Arial"/>
        </w:rPr>
        <w:t>хайбургеры</w:t>
      </w:r>
      <w:proofErr w:type="spellEnd"/>
      <w:r w:rsidRPr="00CA0E2D">
        <w:rPr>
          <w:rFonts w:ascii="Arial" w:hAnsi="Arial" w:cs="Arial"/>
        </w:rPr>
        <w:t xml:space="preserve">. </w:t>
      </w:r>
    </w:p>
    <w:p w:rsidR="00821F6E" w:rsidRPr="00821F6E" w:rsidRDefault="00821F6E" w:rsidP="00821F6E">
      <w:pPr>
        <w:spacing w:after="0"/>
        <w:jc w:val="both"/>
        <w:rPr>
          <w:rFonts w:ascii="Arial" w:hAnsi="Arial" w:cs="Arial"/>
          <w:b/>
        </w:rPr>
      </w:pPr>
    </w:p>
    <w:p w:rsidR="00821F6E" w:rsidRPr="00821F6E" w:rsidRDefault="00821F6E" w:rsidP="00821F6E">
      <w:pPr>
        <w:spacing w:after="0"/>
        <w:jc w:val="both"/>
        <w:rPr>
          <w:rFonts w:ascii="Arial" w:hAnsi="Arial" w:cs="Arial"/>
          <w:b/>
        </w:rPr>
      </w:pPr>
      <w:r w:rsidRPr="00821F6E">
        <w:rPr>
          <w:rFonts w:ascii="Arial" w:hAnsi="Arial" w:cs="Arial"/>
          <w:b/>
        </w:rPr>
        <w:t>Справка</w:t>
      </w:r>
    </w:p>
    <w:p w:rsidR="00821F6E" w:rsidRPr="00CA0E2D" w:rsidRDefault="00821F6E" w:rsidP="00821F6E">
      <w:pPr>
        <w:spacing w:after="0"/>
        <w:jc w:val="both"/>
        <w:rPr>
          <w:rFonts w:ascii="Arial" w:hAnsi="Arial" w:cs="Arial"/>
        </w:rPr>
      </w:pPr>
    </w:p>
    <w:p w:rsidR="00821F6E" w:rsidRDefault="00821F6E" w:rsidP="00821F6E">
      <w:pPr>
        <w:spacing w:after="0"/>
        <w:ind w:firstLine="709"/>
        <w:jc w:val="both"/>
        <w:rPr>
          <w:rFonts w:ascii="Arial" w:hAnsi="Arial" w:cs="Arial"/>
        </w:rPr>
      </w:pPr>
      <w:r w:rsidRPr="00CA0E2D">
        <w:rPr>
          <w:rFonts w:ascii="Arial" w:hAnsi="Arial" w:cs="Arial"/>
        </w:rPr>
        <w:t xml:space="preserve">Белгородская ГК «ЭФКО» известна потребителям по продукции торговых марок «Слобода» и </w:t>
      </w:r>
      <w:proofErr w:type="spellStart"/>
      <w:r w:rsidRPr="00CA0E2D">
        <w:rPr>
          <w:rFonts w:ascii="Arial" w:hAnsi="Arial" w:cs="Arial"/>
        </w:rPr>
        <w:t>Altero</w:t>
      </w:r>
      <w:proofErr w:type="spellEnd"/>
      <w:r w:rsidRPr="00CA0E2D">
        <w:rPr>
          <w:rFonts w:ascii="Arial" w:hAnsi="Arial" w:cs="Arial"/>
        </w:rPr>
        <w:t>. В 2020 году «ЭФКО» приступила к реализации нового инвестиционного проекта по производству растительного мяса и уже представила первые продукты новой линейки растительного питания «</w:t>
      </w:r>
      <w:proofErr w:type="spellStart"/>
      <w:r w:rsidRPr="00CA0E2D">
        <w:rPr>
          <w:rFonts w:ascii="Arial" w:hAnsi="Arial" w:cs="Arial"/>
        </w:rPr>
        <w:t>Hi</w:t>
      </w:r>
      <w:proofErr w:type="spellEnd"/>
      <w:r w:rsidRPr="00CA0E2D">
        <w:rPr>
          <w:rFonts w:ascii="Arial" w:hAnsi="Arial" w:cs="Arial"/>
        </w:rPr>
        <w:t>!» (от английского «</w:t>
      </w:r>
      <w:r w:rsidRPr="00CA0E2D">
        <w:rPr>
          <w:rFonts w:ascii="Arial" w:hAnsi="Arial" w:cs="Arial"/>
          <w:lang w:val="en-US"/>
        </w:rPr>
        <w:t>healthy</w:t>
      </w:r>
      <w:r w:rsidRPr="00CA0E2D">
        <w:rPr>
          <w:rFonts w:ascii="Arial" w:hAnsi="Arial" w:cs="Arial"/>
        </w:rPr>
        <w:t xml:space="preserve"> </w:t>
      </w:r>
      <w:r w:rsidRPr="00CA0E2D">
        <w:rPr>
          <w:rFonts w:ascii="Arial" w:hAnsi="Arial" w:cs="Arial"/>
          <w:lang w:val="en-US"/>
        </w:rPr>
        <w:t>innovations</w:t>
      </w:r>
      <w:r>
        <w:rPr>
          <w:rFonts w:ascii="Arial" w:hAnsi="Arial" w:cs="Arial"/>
        </w:rPr>
        <w:t>» – «здоровые инновации»).</w:t>
      </w:r>
    </w:p>
    <w:p w:rsidR="00821F6E" w:rsidRDefault="00821F6E" w:rsidP="00BB4C61">
      <w:pPr>
        <w:spacing w:after="120" w:line="240" w:lineRule="auto"/>
        <w:rPr>
          <w:rFonts w:ascii="Arial" w:hAnsi="Arial" w:cs="Arial"/>
          <w:b/>
          <w:szCs w:val="20"/>
        </w:rPr>
      </w:pPr>
    </w:p>
    <w:p w:rsidR="00BB4C61" w:rsidRDefault="00BB4C61" w:rsidP="00BB4C61">
      <w:pPr>
        <w:spacing w:after="120" w:line="240" w:lineRule="auto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>Для СМИ</w:t>
      </w:r>
    </w:p>
    <w:p w:rsidR="00BB4C61" w:rsidRDefault="00BB4C61" w:rsidP="00BB4C61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 xml:space="preserve">Юрий Лобанов, пресс-секретарь, +7-923-143-50-65, </w:t>
      </w:r>
      <w:hyperlink r:id="rId5" w:history="1">
        <w:r>
          <w:rPr>
            <w:rFonts w:ascii="Arial" w:hAnsi="Arial" w:cs="Arial"/>
            <w:color w:val="0000FF"/>
            <w:szCs w:val="20"/>
            <w:u w:val="single"/>
          </w:rPr>
          <w:t>is@nstu.ru</w:t>
        </w:r>
      </w:hyperlink>
    </w:p>
    <w:p w:rsidR="00BB4C61" w:rsidRDefault="00BB4C61" w:rsidP="00BB4C61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 xml:space="preserve">Алина </w:t>
      </w:r>
      <w:proofErr w:type="spellStart"/>
      <w:r>
        <w:rPr>
          <w:rFonts w:ascii="Arial" w:hAnsi="Arial" w:cs="Arial"/>
          <w:color w:val="0000FF"/>
          <w:szCs w:val="20"/>
        </w:rPr>
        <w:t>Рунц</w:t>
      </w:r>
      <w:proofErr w:type="spellEnd"/>
      <w:r>
        <w:rPr>
          <w:rFonts w:ascii="Arial" w:hAnsi="Arial" w:cs="Arial"/>
          <w:color w:val="0000FF"/>
          <w:szCs w:val="20"/>
        </w:rPr>
        <w:t>, специалист по связям с общественностью, +7-913-062-49-28,</w:t>
      </w:r>
      <w:hyperlink r:id="rId6" w:history="1">
        <w:r>
          <w:rPr>
            <w:rFonts w:ascii="Arial" w:hAnsi="Arial" w:cs="Arial"/>
            <w:color w:val="0000FF"/>
            <w:szCs w:val="20"/>
            <w:u w:val="single"/>
            <w:shd w:val="clear" w:color="auto" w:fill="FFFFFF"/>
          </w:rPr>
          <w:t>derevyagina@corp.nstu.ru</w:t>
        </w:r>
      </w:hyperlink>
    </w:p>
    <w:p w:rsidR="00BB4C61" w:rsidRDefault="00BB4C61" w:rsidP="00BB4C61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 xml:space="preserve">Руслан Курбанов, журналист, +7-913-772-30-78, </w:t>
      </w:r>
      <w:hyperlink r:id="rId7" w:history="1">
        <w:r>
          <w:rPr>
            <w:rFonts w:ascii="Arial" w:hAnsi="Arial" w:cs="Arial"/>
            <w:color w:val="0000FF"/>
            <w:szCs w:val="20"/>
            <w:u w:val="single"/>
          </w:rPr>
          <w:t>kurbanov@corp.nstu.ru</w:t>
        </w:r>
      </w:hyperlink>
    </w:p>
    <w:p w:rsidR="00BB4C61" w:rsidRDefault="00BB4C61" w:rsidP="00BB4C61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B4C61" w:rsidTr="008B4214">
        <w:tc>
          <w:tcPr>
            <w:tcW w:w="3190" w:type="dxa"/>
            <w:shd w:val="clear" w:color="auto" w:fill="auto"/>
          </w:tcPr>
          <w:p w:rsidR="00BB4C61" w:rsidRDefault="007A50BE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75pt;height:11.25pt" o:ole="">
                    <v:imagedata r:id="rId9" o:title=""/>
                  </v:shape>
                  <o:OLEObject Type="Embed" ProgID="PBrush" ShapeID="_x0000_i1025" DrawAspect="Content" ObjectID="_1668411038" r:id="rId10"/>
                </w:object>
              </w:r>
            </w:hyperlink>
            <w:hyperlink r:id="rId11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B4C61" w:rsidRDefault="007A50BE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75pt;height:12.75pt" o:ole="">
                    <v:imagedata r:id="rId13" o:title=""/>
                  </v:shape>
                  <o:OLEObject Type="Embed" ProgID="PBrush" ShapeID="_x0000_i1026" DrawAspect="Content" ObjectID="_1668411039" r:id="rId14"/>
                </w:object>
              </w:r>
            </w:hyperlink>
            <w:hyperlink r:id="rId15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B4C61" w:rsidRDefault="007A50BE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8411040" r:id="rId18"/>
                </w:object>
              </w:r>
            </w:hyperlink>
            <w:hyperlink r:id="rId19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75pt;height:11.25pt" o:ole="">
                    <v:imagedata r:id="rId30" o:title=""/>
                  </v:shape>
                  <o:OLEObject Type="Embed" ProgID="PBrush" ShapeID="_x0000_i1028" DrawAspect="Content" ObjectID="_1668411041" r:id="rId31"/>
                </w:object>
              </w:r>
            </w:hyperlink>
            <w:hyperlink r:id="rId3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B4C61" w:rsidRDefault="007A50BE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fldChar w:fldCharType="begin"/>
            </w:r>
            <w:r w:rsidRPr="007A50BE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="00BB4C61" w:rsidRPr="00A6572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object w:dxaOrig="5400" w:dyaOrig="5448">
                <v:shape id="_x0000_i1029" type="#_x0000_t75" style="width:12.75pt;height:12.75pt" o:ole="">
                  <v:imagedata r:id="rId33" o:title=""/>
                </v:shape>
                <o:OLEObject Type="Embed" ProgID="PBrush" ShapeID="_x0000_i1029" DrawAspect="Content" ObjectID="_1668411042" r:id="rId34"/>
              </w:object>
            </w:r>
            <w:r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fldChar w:fldCharType="end"/>
            </w:r>
            <w:r>
              <w:fldChar w:fldCharType="begin"/>
            </w:r>
            <w:r w:rsidRPr="007A50BE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="00BB4C61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nstu.ru/news</w:t>
            </w:r>
            <w:r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6" name="Рисунок 5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7A50BE">
              <w:fldChar w:fldCharType="begin"/>
            </w:r>
            <w:r w:rsidR="007A50BE" w:rsidRPr="007A50BE">
              <w:rPr>
                <w:lang w:val="en-US"/>
              </w:rPr>
              <w:instrText xml:space="preserve"> HYPERLINK "http://www.nstu.ru/pressreleases" </w:instrText>
            </w:r>
            <w:r w:rsidR="007A50BE">
              <w:fldChar w:fldCharType="separate"/>
            </w:r>
            <w:r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</w:t>
            </w:r>
            <w:proofErr w:type="spellStart"/>
            <w:r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pressreleases</w:t>
            </w:r>
            <w:proofErr w:type="spellEnd"/>
            <w:r w:rsidR="007A50BE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B4C61" w:rsidRPr="00BB4C61" w:rsidRDefault="00BB4C61" w:rsidP="007A11FA">
      <w:pPr>
        <w:jc w:val="both"/>
        <w:rPr>
          <w:rFonts w:ascii="Arial" w:hAnsi="Arial" w:cs="Arial"/>
        </w:rPr>
      </w:pPr>
    </w:p>
    <w:sectPr w:rsidR="00BB4C61" w:rsidRPr="00BB4C61" w:rsidSect="008949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131078" w:nlCheck="1" w:checkStyle="0"/>
  <w:activeWritingStyle w:appName="MSWord" w:lang="ru-RU" w:vendorID="64" w:dllVersion="131078" w:nlCheck="1" w:checkStyle="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65EE3"/>
    <w:rsid w:val="000071F2"/>
    <w:rsid w:val="00015F24"/>
    <w:rsid w:val="0004394C"/>
    <w:rsid w:val="000F12E8"/>
    <w:rsid w:val="001066BE"/>
    <w:rsid w:val="00133E1C"/>
    <w:rsid w:val="001753FC"/>
    <w:rsid w:val="002711D0"/>
    <w:rsid w:val="00293096"/>
    <w:rsid w:val="002A0148"/>
    <w:rsid w:val="002C1890"/>
    <w:rsid w:val="0032325B"/>
    <w:rsid w:val="00362B8B"/>
    <w:rsid w:val="00412F77"/>
    <w:rsid w:val="00437714"/>
    <w:rsid w:val="00455DB6"/>
    <w:rsid w:val="004C41C2"/>
    <w:rsid w:val="004D0332"/>
    <w:rsid w:val="00541911"/>
    <w:rsid w:val="005B34B7"/>
    <w:rsid w:val="005C25BA"/>
    <w:rsid w:val="005E6C37"/>
    <w:rsid w:val="005F7676"/>
    <w:rsid w:val="00640AD7"/>
    <w:rsid w:val="00653C2A"/>
    <w:rsid w:val="006E3788"/>
    <w:rsid w:val="00717138"/>
    <w:rsid w:val="007345D0"/>
    <w:rsid w:val="00770109"/>
    <w:rsid w:val="007A11FA"/>
    <w:rsid w:val="007A50BE"/>
    <w:rsid w:val="007A7287"/>
    <w:rsid w:val="007E31A1"/>
    <w:rsid w:val="0081344F"/>
    <w:rsid w:val="00821F6E"/>
    <w:rsid w:val="008242D5"/>
    <w:rsid w:val="0083033B"/>
    <w:rsid w:val="00832325"/>
    <w:rsid w:val="0085542F"/>
    <w:rsid w:val="00894971"/>
    <w:rsid w:val="008F2BC1"/>
    <w:rsid w:val="00947A88"/>
    <w:rsid w:val="00956585"/>
    <w:rsid w:val="00A0456B"/>
    <w:rsid w:val="00A223B8"/>
    <w:rsid w:val="00A35C06"/>
    <w:rsid w:val="00A36F4F"/>
    <w:rsid w:val="00A65EE3"/>
    <w:rsid w:val="00AA5EB6"/>
    <w:rsid w:val="00AF5D8A"/>
    <w:rsid w:val="00B02C5A"/>
    <w:rsid w:val="00B72888"/>
    <w:rsid w:val="00BB4C61"/>
    <w:rsid w:val="00BB6FCD"/>
    <w:rsid w:val="00BC6F32"/>
    <w:rsid w:val="00BF1AB0"/>
    <w:rsid w:val="00C13DAA"/>
    <w:rsid w:val="00C22327"/>
    <w:rsid w:val="00C52312"/>
    <w:rsid w:val="00C84850"/>
    <w:rsid w:val="00C93957"/>
    <w:rsid w:val="00CB0A12"/>
    <w:rsid w:val="00CE6D19"/>
    <w:rsid w:val="00D06B9B"/>
    <w:rsid w:val="00D43207"/>
    <w:rsid w:val="00D55266"/>
    <w:rsid w:val="00D832D3"/>
    <w:rsid w:val="00DA1B49"/>
    <w:rsid w:val="00DF7DDB"/>
    <w:rsid w:val="00E11336"/>
    <w:rsid w:val="00E27B4F"/>
    <w:rsid w:val="00E34FBB"/>
    <w:rsid w:val="00E6139F"/>
    <w:rsid w:val="00E7293E"/>
    <w:rsid w:val="00E8303C"/>
    <w:rsid w:val="00E921C6"/>
    <w:rsid w:val="00ED69AB"/>
    <w:rsid w:val="00EE3B81"/>
    <w:rsid w:val="00F22C38"/>
    <w:rsid w:val="00FB2AAA"/>
    <w:rsid w:val="00FF26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E1C8074-4519-471F-B533-34FC55AC9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11FA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34FBB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32325"/>
    <w:rPr>
      <w:color w:val="605E5C"/>
      <w:shd w:val="clear" w:color="auto" w:fill="E1DFDD"/>
    </w:rPr>
  </w:style>
  <w:style w:type="paragraph" w:styleId="a4">
    <w:name w:val="header"/>
    <w:basedOn w:val="a"/>
    <w:link w:val="a5"/>
    <w:uiPriority w:val="99"/>
    <w:unhideWhenUsed/>
    <w:rsid w:val="00BB4C61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BB4C61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BB4C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B4C61"/>
    <w:rPr>
      <w:rFonts w:ascii="Tahoma" w:hAnsi="Tahoma" w:cs="Tahoma"/>
      <w:sz w:val="16"/>
      <w:szCs w:val="16"/>
    </w:rPr>
  </w:style>
  <w:style w:type="character" w:styleId="a8">
    <w:name w:val="FollowedHyperlink"/>
    <w:basedOn w:val="a0"/>
    <w:uiPriority w:val="99"/>
    <w:semiHidden/>
    <w:unhideWhenUsed/>
    <w:rsid w:val="0043771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nstu.ru/is" TargetMode="External"/><Relationship Id="rId21" Type="http://schemas.openxmlformats.org/officeDocument/2006/relationships/image" Target="media/image5.png"/><Relationship Id="rId34" Type="http://schemas.openxmlformats.org/officeDocument/2006/relationships/oleObject" Target="embeddings/oleObject5.bin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nstu.ru/is" TargetMode="External"/><Relationship Id="rId40" Type="http://schemas.openxmlformats.org/officeDocument/2006/relationships/fontTable" Target="fontTable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10.png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hyperlink" Target="http://www.nstu.ru/pressrelease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image" Target="media/image9.png"/><Relationship Id="rId38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808</Words>
  <Characters>4611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BINP</Company>
  <LinksUpToDate>false</LinksUpToDate>
  <CharactersWithSpaces>5409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2020-12-01T08:53:00Z</dcterms:created>
  <dcterms:modified xsi:type="dcterms:W3CDTF">2020-12-02T03:44:00Z</dcterms:modified>
</cp:coreProperties>
</file>